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E857C6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B37F2">
        <w:rPr>
          <w:rFonts w:cs="Tahoma"/>
          <w:b/>
          <w:bCs/>
          <w:sz w:val="20"/>
          <w:szCs w:val="20"/>
        </w:rPr>
        <w:t>41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B37F2">
        <w:rPr>
          <w:rFonts w:cs="Tahoma"/>
          <w:b/>
          <w:bCs/>
          <w:sz w:val="20"/>
          <w:szCs w:val="20"/>
        </w:rPr>
        <w:t>12</w:t>
      </w:r>
      <w:r w:rsidR="00D40913">
        <w:rPr>
          <w:rFonts w:cs="Tahoma"/>
          <w:b/>
          <w:bCs/>
          <w:sz w:val="20"/>
          <w:szCs w:val="20"/>
        </w:rPr>
        <w:t>/0</w:t>
      </w:r>
      <w:r w:rsidR="00FC059F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76FBE19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2B0E00">
        <w:rPr>
          <w:rFonts w:cs="Tahoma"/>
          <w:b/>
          <w:bCs/>
          <w:color w:val="000000"/>
          <w:sz w:val="20"/>
          <w:szCs w:val="20"/>
        </w:rPr>
        <w:t>l</w:t>
      </w:r>
      <w:r w:rsidR="00CC518F">
        <w:rPr>
          <w:rFonts w:cs="Tahoma"/>
          <w:b/>
          <w:bCs/>
          <w:color w:val="000000"/>
          <w:sz w:val="20"/>
          <w:szCs w:val="20"/>
        </w:rPr>
        <w:t>’acquisto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di </w:t>
      </w:r>
      <w:r w:rsidR="00EB37F2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“</w:t>
      </w:r>
      <w:r w:rsidR="00EB37F2">
        <w:rPr>
          <w:rFonts w:cs="Tahoma"/>
          <w:b/>
          <w:bCs/>
          <w:color w:val="000000"/>
          <w:sz w:val="20"/>
          <w:szCs w:val="20"/>
        </w:rPr>
        <w:t>pc per postazione informatica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”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B37F2" w:rsidRPr="00EB37F2">
        <w:rPr>
          <w:rFonts w:cs="Tahoma"/>
          <w:b/>
          <w:bCs/>
          <w:color w:val="000000"/>
          <w:sz w:val="20"/>
          <w:szCs w:val="20"/>
        </w:rPr>
        <w:t>ZEF30FBCF3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9D4B19E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70939913"/>
      <w:r w:rsidR="00CC518F" w:rsidRPr="00CC518F">
        <w:rPr>
          <w:rFonts w:cs="Tahoma"/>
          <w:bCs/>
          <w:sz w:val="20"/>
          <w:szCs w:val="20"/>
        </w:rPr>
        <w:t>RIASSEGNAZIONE_ECONOMIE_2019</w:t>
      </w:r>
      <w:bookmarkEnd w:id="4"/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prof.</w:t>
      </w:r>
      <w:r w:rsidR="0001179D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Piergiulio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D33011">
        <w:rPr>
          <w:rFonts w:cs="Tahoma"/>
          <w:bCs/>
          <w:sz w:val="20"/>
          <w:szCs w:val="20"/>
        </w:rPr>
        <w:t>nota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EB37F2">
        <w:rPr>
          <w:rFonts w:cs="Tahoma"/>
          <w:bCs/>
          <w:sz w:val="20"/>
          <w:szCs w:val="20"/>
        </w:rPr>
        <w:t>12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EB37F2">
        <w:rPr>
          <w:rFonts w:cs="Tahoma"/>
          <w:bCs/>
          <w:sz w:val="20"/>
          <w:szCs w:val="20"/>
        </w:rPr>
        <w:t>3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CC518F">
        <w:rPr>
          <w:rFonts w:cs="Tahoma"/>
          <w:bCs/>
          <w:sz w:val="20"/>
          <w:szCs w:val="20"/>
        </w:rPr>
        <w:t>acquistare</w:t>
      </w:r>
      <w:r w:rsidR="00EB37F2" w:rsidRPr="00EB37F2">
        <w:t xml:space="preserve"> </w:t>
      </w:r>
      <w:r w:rsidR="00EB37F2" w:rsidRPr="00EB37F2">
        <w:rPr>
          <w:rFonts w:cs="Tahoma"/>
          <w:bCs/>
          <w:sz w:val="20"/>
          <w:szCs w:val="20"/>
        </w:rPr>
        <w:t xml:space="preserve">un “pc per postazione informatica”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0438836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r w:rsidR="00FC059F" w:rsidRPr="006845E7">
        <w:rPr>
          <w:rFonts w:cs="Tahoma"/>
          <w:bCs/>
          <w:sz w:val="20"/>
          <w:szCs w:val="20"/>
        </w:rPr>
        <w:t>ditte,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FC059F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8" w:name="_Hlk71023750"/>
      <w:bookmarkEnd w:id="5"/>
      <w:bookmarkEnd w:id="6"/>
      <w:r w:rsidR="00FC059F" w:rsidRPr="00FC059F">
        <w:rPr>
          <w:rFonts w:cs="Tahoma"/>
          <w:bCs/>
          <w:sz w:val="20"/>
          <w:szCs w:val="20"/>
        </w:rPr>
        <w:t>DPS INFORMATICA SNC DI PRESELLO G.  &amp; C.</w:t>
      </w:r>
      <w:r w:rsidR="00FC059F">
        <w:rPr>
          <w:rFonts w:cs="Tahoma"/>
          <w:bCs/>
          <w:sz w:val="20"/>
          <w:szCs w:val="20"/>
        </w:rPr>
        <w:t xml:space="preserve"> – Fagagna (UD) – p.i.</w:t>
      </w:r>
      <w:r w:rsidR="00FC059F" w:rsidRPr="00FC059F">
        <w:t xml:space="preserve"> </w:t>
      </w:r>
      <w:r w:rsidR="00FC059F" w:rsidRPr="00FC059F">
        <w:rPr>
          <w:rFonts w:cs="Tahoma"/>
          <w:bCs/>
          <w:sz w:val="20"/>
          <w:szCs w:val="20"/>
        </w:rPr>
        <w:t>01486330309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9" w:name="_Hlk68687879"/>
      <w:r w:rsidR="00EB37F2">
        <w:rPr>
          <w:rFonts w:cs="Tahoma"/>
          <w:bCs/>
          <w:sz w:val="20"/>
          <w:szCs w:val="20"/>
        </w:rPr>
        <w:t>1028,70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9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9C55F0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FC4734" w:rsidRPr="00FC4734">
        <w:rPr>
          <w:sz w:val="20"/>
          <w:szCs w:val="20"/>
        </w:rPr>
        <w:t>“</w:t>
      </w:r>
      <w:r w:rsidR="00D33011" w:rsidRPr="00D33011">
        <w:rPr>
          <w:sz w:val="20"/>
          <w:szCs w:val="20"/>
        </w:rPr>
        <w:t>000024_RIASSEGNAZIONE_ECONOMIE_2019</w:t>
      </w:r>
      <w:r w:rsidR="00FC4734" w:rsidRPr="00FC4734">
        <w:rPr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156B129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C059F" w:rsidRPr="00FC059F">
        <w:rPr>
          <w:sz w:val="20"/>
          <w:szCs w:val="20"/>
        </w:rPr>
        <w:t>DPS INFORMATICA SNC DI PRESELLO G.  &amp; C. – Fagagna (UD) – p.i. 01486330309</w:t>
      </w:r>
      <w:r w:rsidR="00FC4734" w:rsidRPr="00FC473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9DB2618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EB37F2">
        <w:rPr>
          <w:rFonts w:cs="Tahoma"/>
          <w:bCs/>
          <w:sz w:val="20"/>
          <w:szCs w:val="20"/>
        </w:rPr>
        <w:t>1028,70</w:t>
      </w:r>
      <w:r w:rsidR="00FC059F" w:rsidRPr="00FC059F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“000024_RIASSEGNAZIONE_ECONOMIE_2019”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3C661" w14:textId="77777777" w:rsidR="00780A5A" w:rsidRDefault="00780A5A" w:rsidP="002558D8">
      <w:pPr>
        <w:spacing w:line="240" w:lineRule="auto"/>
      </w:pPr>
      <w:r>
        <w:separator/>
      </w:r>
    </w:p>
  </w:endnote>
  <w:endnote w:type="continuationSeparator" w:id="0">
    <w:p w14:paraId="0D366879" w14:textId="77777777" w:rsidR="00780A5A" w:rsidRDefault="00780A5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FBC77" w14:textId="77777777" w:rsidR="00780A5A" w:rsidRDefault="00780A5A" w:rsidP="002558D8">
      <w:pPr>
        <w:spacing w:line="240" w:lineRule="auto"/>
      </w:pPr>
      <w:r>
        <w:separator/>
      </w:r>
    </w:p>
  </w:footnote>
  <w:footnote w:type="continuationSeparator" w:id="0">
    <w:p w14:paraId="44C37B3B" w14:textId="77777777" w:rsidR="00780A5A" w:rsidRDefault="00780A5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80A5A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18F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2886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102</cp:revision>
  <cp:lastPrinted>2018-11-05T08:22:00Z</cp:lastPrinted>
  <dcterms:created xsi:type="dcterms:W3CDTF">2018-06-08T10:34:00Z</dcterms:created>
  <dcterms:modified xsi:type="dcterms:W3CDTF">2021-05-04T11:04:00Z</dcterms:modified>
</cp:coreProperties>
</file>