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8C973C8" w:rsidR="00DC2657" w:rsidRPr="00657B73" w:rsidRDefault="00DC2657" w:rsidP="00DC2657">
      <w:pPr>
        <w:ind w:right="417"/>
        <w:rPr>
          <w:rFonts w:eastAsia="Calibri" w:cstheme="minorHAnsi"/>
          <w:b/>
          <w:bCs/>
          <w:lang w:eastAsia="it-IT"/>
        </w:rPr>
      </w:pPr>
      <w:r w:rsidRPr="00657B73">
        <w:rPr>
          <w:rFonts w:eastAsia="Calibri" w:cstheme="minorHAnsi"/>
          <w:b/>
          <w:bCs/>
          <w:lang w:eastAsia="it-IT"/>
        </w:rPr>
        <w:t>DETERMINA N.</w:t>
      </w:r>
      <w:r w:rsidR="00A347D5" w:rsidRPr="00657B73">
        <w:rPr>
          <w:rFonts w:eastAsia="Calibri" w:cstheme="minorHAnsi"/>
          <w:b/>
          <w:bCs/>
          <w:lang w:eastAsia="it-IT"/>
        </w:rPr>
        <w:t xml:space="preserve"> </w:t>
      </w:r>
      <w:r w:rsidR="00657B73" w:rsidRPr="00657B73">
        <w:rPr>
          <w:rFonts w:eastAsia="Calibri" w:cstheme="minorHAnsi"/>
          <w:b/>
          <w:bCs/>
          <w:lang w:eastAsia="it-IT"/>
        </w:rPr>
        <w:t>6</w:t>
      </w:r>
      <w:r w:rsidR="00341FA3">
        <w:rPr>
          <w:rFonts w:eastAsia="Calibri" w:cstheme="minorHAnsi"/>
          <w:b/>
          <w:bCs/>
          <w:lang w:eastAsia="it-IT"/>
        </w:rPr>
        <w:t>2</w:t>
      </w:r>
      <w:r w:rsidRPr="00657B73">
        <w:rPr>
          <w:rFonts w:eastAsia="Calibri" w:cstheme="minorHAnsi"/>
          <w:b/>
          <w:bCs/>
          <w:lang w:eastAsia="it-IT"/>
        </w:rPr>
        <w:t xml:space="preserve"> DEL </w:t>
      </w:r>
      <w:r w:rsidR="00657B73" w:rsidRPr="00657B73">
        <w:rPr>
          <w:rFonts w:eastAsia="Calibri" w:cstheme="minorHAnsi"/>
          <w:b/>
          <w:bCs/>
          <w:lang w:eastAsia="it-IT"/>
        </w:rPr>
        <w:t>24/02/2021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4B8FEFE9"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341FA3">
              <w:rPr>
                <w:rFonts w:eastAsia="Calibri" w:cstheme="minorHAnsi"/>
                <w:b/>
                <w:bCs/>
                <w:lang w:eastAsia="it-IT"/>
              </w:rPr>
              <w:t>2.793,37</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341FA3" w:rsidRPr="00341FA3">
              <w:rPr>
                <w:rFonts w:eastAsia="Calibri" w:cstheme="minorHAnsi"/>
                <w:b/>
                <w:bCs/>
                <w:lang w:eastAsia="it-IT"/>
              </w:rPr>
              <w:t>Z5A30C5A41</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5EA8CDB2"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CA237C">
              <w:rPr>
                <w:rFonts w:ascii="Calibri" w:eastAsia="Calibri" w:hAnsi="Calibri" w:cs="Calibri"/>
                <w:lang w:eastAsia="it-IT"/>
              </w:rPr>
              <w:t>.</w:t>
            </w:r>
            <w:r w:rsidR="001120FD">
              <w:rPr>
                <w:rFonts w:ascii="Calibri" w:eastAsia="Calibri" w:hAnsi="Calibri" w:cs="Calibri"/>
                <w:lang w:eastAsia="it-IT"/>
              </w:rPr>
              <w:t xml:space="preserve"> </w:t>
            </w:r>
            <w:r w:rsidR="00657B73">
              <w:rPr>
                <w:rFonts w:ascii="Calibri" w:eastAsia="Calibri" w:hAnsi="Calibri" w:cs="Calibri"/>
                <w:b/>
                <w:bCs/>
                <w:lang w:eastAsia="it-IT"/>
              </w:rPr>
              <w:t>NITSCH/PALADINO</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26257D">
              <w:rPr>
                <w:rFonts w:ascii="Calibri" w:eastAsia="Calibri" w:hAnsi="Calibri" w:cs="Calibri"/>
                <w:lang w:eastAsia="it-IT"/>
              </w:rPr>
              <w:t xml:space="preserve"> il Prof. </w:t>
            </w:r>
            <w:r w:rsidR="0026257D" w:rsidRPr="0026257D">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92A7FAC"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341FA3" w:rsidRPr="00341FA3">
              <w:rPr>
                <w:rFonts w:ascii="Calibri" w:eastAsia="Calibri" w:hAnsi="Calibri" w:cs="Calibri"/>
                <w:b/>
                <w:lang w:eastAsia="it-IT"/>
              </w:rPr>
              <w:t>BIO-RAD LABORATORIES SRL</w:t>
            </w:r>
            <w:r w:rsidR="00341FA3">
              <w:rPr>
                <w:rFonts w:ascii="Calibri" w:eastAsia="Calibri" w:hAnsi="Calibri" w:cs="Calibri"/>
                <w:b/>
                <w:lang w:eastAsia="it-IT"/>
              </w:rPr>
              <w:t xml:space="preserve"> </w:t>
            </w:r>
            <w:r w:rsidRPr="00DC2657">
              <w:rPr>
                <w:rFonts w:ascii="Calibri" w:eastAsia="Calibri" w:hAnsi="Calibri" w:cs="Calibri"/>
                <w:b/>
                <w:lang w:eastAsia="it-IT"/>
              </w:rPr>
              <w:t>Risulta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341FA3"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B8814BD" w:rsidR="00DC2657" w:rsidRPr="00657B73" w:rsidRDefault="00DC2657" w:rsidP="00DC2657">
            <w:pPr>
              <w:numPr>
                <w:ilvl w:val="0"/>
                <w:numId w:val="8"/>
              </w:numPr>
              <w:spacing w:before="120" w:after="120"/>
              <w:ind w:left="176" w:firstLine="283"/>
              <w:jc w:val="both"/>
              <w:rPr>
                <w:rFonts w:ascii="Calibri" w:eastAsia="Calibri" w:hAnsi="Calibri" w:cs="Calibri"/>
                <w:b/>
                <w:bCs/>
                <w:u w:val="single"/>
                <w:lang w:val="en-US" w:eastAsia="it-IT"/>
              </w:rPr>
            </w:pPr>
            <w:r w:rsidRPr="00657B73">
              <w:rPr>
                <w:rFonts w:ascii="Calibri" w:eastAsia="Calibri" w:hAnsi="Calibri" w:cs="Calibri"/>
                <w:lang w:val="en-US" w:eastAsia="it-IT"/>
              </w:rPr>
              <w:t>Operatore</w:t>
            </w:r>
            <w:r w:rsidR="00334AFB" w:rsidRPr="00657B73">
              <w:rPr>
                <w:rFonts w:ascii="Calibri" w:eastAsia="Calibri" w:hAnsi="Calibri" w:cs="Calibri"/>
                <w:lang w:val="en-US" w:eastAsia="it-IT"/>
              </w:rPr>
              <w:t xml:space="preserve"> </w:t>
            </w:r>
            <w:r w:rsidR="00341FA3" w:rsidRPr="00341FA3">
              <w:rPr>
                <w:rFonts w:ascii="Calibri" w:eastAsia="Calibri" w:hAnsi="Calibri" w:cs="Calibri"/>
                <w:b/>
                <w:lang w:val="en-US" w:eastAsia="it-IT"/>
              </w:rPr>
              <w:t>BIO-RAD LABORATORIES SRL</w:t>
            </w:r>
          </w:p>
          <w:p w14:paraId="153543BC" w14:textId="77777777" w:rsidR="00DC2657" w:rsidRPr="00657B73" w:rsidRDefault="00DC2657" w:rsidP="00DC2657">
            <w:pPr>
              <w:spacing w:before="120" w:after="120"/>
              <w:jc w:val="both"/>
              <w:rPr>
                <w:rFonts w:ascii="Calibri" w:eastAsia="Calibri" w:hAnsi="Calibri" w:cs="Calibri"/>
                <w:lang w:val="en-US"/>
              </w:rPr>
            </w:pPr>
          </w:p>
        </w:tc>
        <w:tc>
          <w:tcPr>
            <w:tcW w:w="9547" w:type="dxa"/>
          </w:tcPr>
          <w:p w14:paraId="37744875" w14:textId="77777777" w:rsidR="00DC2657" w:rsidRPr="00657B73" w:rsidRDefault="00DC2657" w:rsidP="00DC2657">
            <w:pPr>
              <w:ind w:left="-57"/>
              <w:jc w:val="both"/>
              <w:rPr>
                <w:rFonts w:eastAsia="Calibri" w:cstheme="minorHAnsi"/>
                <w:lang w:val="en-US"/>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05C94C8"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5D4782">
              <w:rPr>
                <w:rFonts w:ascii="Calibri" w:eastAsia="Calibri" w:hAnsi="Calibri" w:cs="Calibri"/>
                <w:lang w:eastAsia="it-IT"/>
              </w:rPr>
              <w:t xml:space="preserve"> </w:t>
            </w:r>
            <w:r w:rsidR="00341FA3" w:rsidRPr="00341FA3">
              <w:rPr>
                <w:rFonts w:ascii="Calibri" w:eastAsia="Calibri" w:hAnsi="Calibri" w:cs="Calibri"/>
                <w:b/>
                <w:bCs/>
                <w:lang w:eastAsia="it-IT"/>
              </w:rPr>
              <w:t>BIO-RAD LABORATORIES SRL</w:t>
            </w:r>
            <w:r w:rsidR="00341FA3">
              <w:rPr>
                <w:rFonts w:ascii="Calibri" w:eastAsia="Calibri" w:hAnsi="Calibri" w:cs="Calibri"/>
                <w:b/>
                <w:bCs/>
                <w:lang w:eastAsia="it-IT"/>
              </w:rPr>
              <w:t xml:space="preserve"> </w:t>
            </w:r>
            <w:r w:rsidRPr="00DC2657">
              <w:rPr>
                <w:rFonts w:ascii="Calibri" w:eastAsia="Calibri" w:hAnsi="Calibri" w:cs="Calibri"/>
                <w:lang w:eastAsia="it-IT"/>
              </w:rPr>
              <w:t xml:space="preserve">offerta </w:t>
            </w:r>
            <w:r w:rsidR="00341FA3" w:rsidRPr="00341FA3">
              <w:rPr>
                <w:rFonts w:ascii="Calibri" w:eastAsia="Calibri" w:hAnsi="Calibri" w:cs="Calibri"/>
                <w:lang w:eastAsia="it-IT"/>
              </w:rPr>
              <w:t>RC/2021020205 del 04/02/2021</w:t>
            </w:r>
            <w:r w:rsidR="00341FA3">
              <w:rPr>
                <w:rFonts w:ascii="Calibri" w:eastAsia="Calibri" w:hAnsi="Calibri" w:cs="Calibri"/>
                <w:lang w:eastAsia="it-IT"/>
              </w:rPr>
              <w:t xml:space="preserve"> E OFFERTA</w:t>
            </w:r>
            <w:r w:rsidR="00341FA3">
              <w:t xml:space="preserve"> </w:t>
            </w:r>
            <w:r w:rsidR="00341FA3" w:rsidRPr="00341FA3">
              <w:rPr>
                <w:rFonts w:ascii="Calibri" w:eastAsia="Calibri" w:hAnsi="Calibri" w:cs="Calibri"/>
                <w:lang w:eastAsia="it-IT"/>
              </w:rPr>
              <w:t>RC/2021020212 del 04/02/2021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B15265">
              <w:rPr>
                <w:rFonts w:ascii="Calibri" w:eastAsia="Calibri" w:hAnsi="Calibri" w:cs="Calibri"/>
                <w:b/>
                <w:bCs/>
                <w:lang w:eastAsia="it-IT"/>
              </w:rPr>
              <w:t xml:space="preserve"> </w:t>
            </w:r>
            <w:r w:rsidR="00341FA3">
              <w:rPr>
                <w:rFonts w:ascii="Calibri" w:eastAsia="Calibri" w:hAnsi="Calibri" w:cs="Calibri"/>
                <w:b/>
                <w:bCs/>
                <w:lang w:eastAsia="it-IT"/>
              </w:rPr>
              <w:t>2.793,37</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657B73">
        <w:trPr>
          <w:trHeight w:val="672"/>
        </w:trPr>
        <w:tc>
          <w:tcPr>
            <w:tcW w:w="2118" w:type="dxa"/>
            <w:gridSpan w:val="2"/>
          </w:tcPr>
          <w:p w14:paraId="49B46597" w14:textId="0D401471" w:rsidR="00DC2657" w:rsidRPr="00DC2657" w:rsidRDefault="00DC2657" w:rsidP="00DC2657">
            <w:pPr>
              <w:rPr>
                <w:rFonts w:eastAsia="Calibri" w:cstheme="minorHAnsi"/>
                <w:b/>
              </w:rPr>
            </w:pPr>
          </w:p>
        </w:tc>
        <w:tc>
          <w:tcPr>
            <w:tcW w:w="7829" w:type="dxa"/>
            <w:gridSpan w:val="2"/>
          </w:tcPr>
          <w:p w14:paraId="28AA3FB4" w14:textId="0D7644F5"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545D6E2E"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6D6CEE">
              <w:rPr>
                <w:rFonts w:ascii="Calibri" w:eastAsia="Calibri" w:hAnsi="Calibri" w:cs="Calibri"/>
                <w:b/>
                <w:lang w:eastAsia="it-IT"/>
              </w:rPr>
              <w:t xml:space="preserve"> </w:t>
            </w:r>
            <w:r w:rsidR="00341FA3" w:rsidRPr="00341FA3">
              <w:rPr>
                <w:rFonts w:ascii="Calibri" w:eastAsia="Calibri" w:hAnsi="Calibri" w:cs="Calibri"/>
                <w:b/>
                <w:bCs/>
                <w:lang w:eastAsia="it-IT"/>
              </w:rPr>
              <w:t>BIO-RAD LABORATORIES SRL</w:t>
            </w:r>
            <w:r w:rsidR="00341FA3">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341FA3">
              <w:rPr>
                <w:rFonts w:ascii="Calibri" w:eastAsia="Calibri" w:hAnsi="Calibri" w:cs="Calibri"/>
                <w:lang w:eastAsia="it-IT"/>
              </w:rPr>
              <w:t>2.793,37</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DC2657">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6BE3687"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r w:rsidR="00341FA3" w:rsidRPr="00341FA3">
        <w:rPr>
          <w:rFonts w:ascii="Calibri" w:eastAsia="Calibri" w:hAnsi="Calibri" w:cs="Calibri"/>
          <w:b/>
          <w:bCs/>
          <w:lang w:eastAsia="it-IT"/>
        </w:rPr>
        <w:t>BIO-RAD LABORATORIES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341FA3">
        <w:rPr>
          <w:rFonts w:ascii="Calibri" w:eastAsia="Calibri" w:hAnsi="Calibri" w:cstheme="minorHAnsi"/>
          <w:b/>
          <w:sz w:val="22"/>
          <w:szCs w:val="22"/>
        </w:rPr>
        <w:t>3.407,91</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341FA3">
        <w:rPr>
          <w:rFonts w:ascii="Calibri" w:eastAsia="Calibri" w:hAnsi="Calibri" w:cstheme="minorHAnsi"/>
          <w:b/>
          <w:bCs/>
          <w:sz w:val="22"/>
          <w:szCs w:val="22"/>
        </w:rPr>
        <w:t>2.793,37</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341FA3">
        <w:rPr>
          <w:rFonts w:ascii="Calibri" w:eastAsia="Calibri" w:hAnsi="Calibri" w:cstheme="minorHAnsi"/>
          <w:b/>
          <w:bCs/>
          <w:sz w:val="22"/>
          <w:szCs w:val="22"/>
        </w:rPr>
        <w:t>614,54</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2243B059"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BD695F4" w:rsidR="00DC2657" w:rsidRPr="00DC2657" w:rsidRDefault="00DC2657" w:rsidP="00657B73">
      <w:pPr>
        <w:ind w:right="417" w:firstLine="360"/>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3DC4C" w14:textId="77777777" w:rsidR="00400E3F" w:rsidRDefault="00400E3F">
      <w:r>
        <w:separator/>
      </w:r>
    </w:p>
  </w:endnote>
  <w:endnote w:type="continuationSeparator" w:id="0">
    <w:p w14:paraId="687EC198" w14:textId="77777777" w:rsidR="00400E3F" w:rsidRDefault="0040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4A3F13" w14:textId="77777777" w:rsidR="00400E3F" w:rsidRDefault="00400E3F">
      <w:r>
        <w:separator/>
      </w:r>
    </w:p>
  </w:footnote>
  <w:footnote w:type="continuationSeparator" w:id="0">
    <w:p w14:paraId="68C491F9" w14:textId="77777777" w:rsidR="00400E3F" w:rsidRDefault="00400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E399D"/>
    <w:rsid w:val="002E5B42"/>
    <w:rsid w:val="002F77CC"/>
    <w:rsid w:val="00333A67"/>
    <w:rsid w:val="00334AFB"/>
    <w:rsid w:val="00341FA3"/>
    <w:rsid w:val="003422DE"/>
    <w:rsid w:val="003625AB"/>
    <w:rsid w:val="00370869"/>
    <w:rsid w:val="00373D90"/>
    <w:rsid w:val="00384E21"/>
    <w:rsid w:val="00394312"/>
    <w:rsid w:val="0039433D"/>
    <w:rsid w:val="003A6064"/>
    <w:rsid w:val="003C6507"/>
    <w:rsid w:val="003D0324"/>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C4CCA"/>
    <w:rsid w:val="004E4917"/>
    <w:rsid w:val="004E5166"/>
    <w:rsid w:val="005124D6"/>
    <w:rsid w:val="00523A4F"/>
    <w:rsid w:val="0053583F"/>
    <w:rsid w:val="00553C26"/>
    <w:rsid w:val="00553C56"/>
    <w:rsid w:val="005654BE"/>
    <w:rsid w:val="005772EF"/>
    <w:rsid w:val="005973A1"/>
    <w:rsid w:val="005B2DF2"/>
    <w:rsid w:val="005B64F9"/>
    <w:rsid w:val="005D4782"/>
    <w:rsid w:val="005D5D63"/>
    <w:rsid w:val="005D74A6"/>
    <w:rsid w:val="00652D62"/>
    <w:rsid w:val="00657B73"/>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C2E1D"/>
    <w:rsid w:val="007D2511"/>
    <w:rsid w:val="007E23BF"/>
    <w:rsid w:val="00803D1E"/>
    <w:rsid w:val="00826676"/>
    <w:rsid w:val="008318A7"/>
    <w:rsid w:val="00840C26"/>
    <w:rsid w:val="00852C66"/>
    <w:rsid w:val="00861880"/>
    <w:rsid w:val="00861CF5"/>
    <w:rsid w:val="00866906"/>
    <w:rsid w:val="0086792D"/>
    <w:rsid w:val="00872FF5"/>
    <w:rsid w:val="0087664D"/>
    <w:rsid w:val="00887F41"/>
    <w:rsid w:val="008D6BCA"/>
    <w:rsid w:val="008F1255"/>
    <w:rsid w:val="00902A0C"/>
    <w:rsid w:val="009043BC"/>
    <w:rsid w:val="00906125"/>
    <w:rsid w:val="00913C97"/>
    <w:rsid w:val="009245C6"/>
    <w:rsid w:val="009632FE"/>
    <w:rsid w:val="00980522"/>
    <w:rsid w:val="009A2827"/>
    <w:rsid w:val="009B4BEB"/>
    <w:rsid w:val="009B6C29"/>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9543B"/>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1465</Words>
  <Characters>8843</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10288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2021-02-24T11:04:00Z</dcterms:created>
  <dcterms:modified xsi:type="dcterms:W3CDTF">2021-02-24T11:07:00Z</dcterms:modified>
</cp:coreProperties>
</file>